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F8" w:rsidRPr="003B70C6" w:rsidRDefault="00864BE9" w:rsidP="006D66F8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6F8"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864BE9" w:rsidRPr="006D66F8" w:rsidRDefault="006D66F8" w:rsidP="006D66F8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864BE9" w:rsidRDefault="00864BE9" w:rsidP="006D66F8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D66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Тест по биологии 10 класс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               </w:t>
      </w:r>
    </w:p>
    <w:p w:rsidR="00864BE9" w:rsidRDefault="00864BE9" w:rsidP="006D66F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864BE9" w:rsidRDefault="00864BE9" w:rsidP="006D66F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864BE9" w:rsidRDefault="00864BE9" w:rsidP="006D66F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Сайт.</w:t>
      </w:r>
    </w:p>
    <w:p w:rsidR="00864BE9" w:rsidRDefault="00864BE9" w:rsidP="00864B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Части 1 считаются выполненными верно в том случае, если в бланке обведена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одна </w:t>
      </w:r>
      <w:r>
        <w:rPr>
          <w:rFonts w:ascii="Times New Roman" w:hAnsi="Times New Roman" w:cs="Times New Roman"/>
          <w:sz w:val="24"/>
          <w:szCs w:val="24"/>
          <w:u w:val="single"/>
        </w:rPr>
        <w:t>цифра, соответствующая правильному ответу (в заданиях с вариантами ответов).</w:t>
      </w:r>
    </w:p>
    <w:p w:rsidR="00864BE9" w:rsidRDefault="00864BE9" w:rsidP="00864B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E9" w:rsidRDefault="00864BE9" w:rsidP="00864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    Какие структуры образованы внутренней мембраной хлоропласта?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Строма.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Граны.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    Что входит  в состав рибосом?</w:t>
      </w:r>
    </w:p>
    <w:p w:rsidR="00864BE9" w:rsidRDefault="00864BE9" w:rsidP="00864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ДНК и белки.   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РНК и белки.  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РНК и липиды.  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ДНК и липиды. 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   Какая из ядерных структур принимает участие в сборке субъединиц рибосом?</w:t>
      </w:r>
    </w:p>
    <w:p w:rsidR="00864BE9" w:rsidRDefault="00864BE9" w:rsidP="00864B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Ядерная оболочка.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Ядрышко.   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Ядерный сок.                </w:t>
      </w:r>
    </w:p>
    <w:p w:rsidR="00864BE9" w:rsidRDefault="00864BE9" w:rsidP="00864BE9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   Какие пластиды содержат пигмент хлорофилл?</w:t>
      </w:r>
    </w:p>
    <w:p w:rsidR="00864BE9" w:rsidRDefault="00864BE9" w:rsidP="00864BE9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Хлоропласты.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Лейкопласты. 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Хромопласты.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5. Какую функцию выполняют рибосомы?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Фотосинтез.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Синтез жиров. 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Синтез белков.  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Синтез АТФ.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А6. Какой из перечисленных  органоидов  содержится только в клетках растений?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Лизосомы.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Пластиды.  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Комплекс Гольджи.   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ЭПС.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7. Как называются внутренние структуры митохондрий?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Граны.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Матрикс. 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А8. Какая органелла связывает  клетку в  единое целое, осуществляет транспорт веществ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участвует  в синтезе жиров , белков , сложных углеводов?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ЭПС.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Комплекс Гольджи.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Наружная клеточная мембрана. 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Лизосомы.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9. Из аминокислотных остатков построены молекулы: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Углеводов.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Белков. 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Липидов.   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Нуклеиновых кислот.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10. Какие связи стабилизируют первичную структуру белков?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Ковалентные.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Ионные.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Водородные.  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Такие связи отсутствуют.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11.  Сколько  аминокислот образует всё многообразие белков?</w:t>
      </w:r>
    </w:p>
    <w:p w:rsidR="00864BE9" w:rsidRPr="00CD415C" w:rsidRDefault="00CD415C" w:rsidP="00CD415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CD415C">
        <w:rPr>
          <w:rFonts w:ascii="Times New Roman" w:hAnsi="Times New Roman" w:cs="Times New Roman"/>
          <w:sz w:val="24"/>
          <w:szCs w:val="24"/>
        </w:rPr>
        <w:t>40.</w:t>
      </w:r>
      <w:r w:rsidR="00864BE9" w:rsidRPr="00CD415C">
        <w:rPr>
          <w:rFonts w:ascii="Times New Roman" w:hAnsi="Times New Roman" w:cs="Times New Roman"/>
          <w:b/>
          <w:sz w:val="24"/>
          <w:szCs w:val="24"/>
        </w:rPr>
        <w:t xml:space="preserve">    2.</w:t>
      </w:r>
      <w:r w:rsidR="00864BE9" w:rsidRPr="00CD415C">
        <w:rPr>
          <w:rFonts w:ascii="Times New Roman" w:hAnsi="Times New Roman" w:cs="Times New Roman"/>
          <w:sz w:val="24"/>
          <w:szCs w:val="24"/>
        </w:rPr>
        <w:t xml:space="preserve"> 20.       </w:t>
      </w:r>
      <w:r w:rsidR="00864BE9" w:rsidRPr="00CD415C">
        <w:rPr>
          <w:rFonts w:ascii="Times New Roman" w:hAnsi="Times New Roman" w:cs="Times New Roman"/>
          <w:b/>
          <w:sz w:val="24"/>
          <w:szCs w:val="24"/>
        </w:rPr>
        <w:t>3.</w:t>
      </w:r>
      <w:r w:rsidR="00864BE9" w:rsidRPr="00CD415C">
        <w:rPr>
          <w:rFonts w:ascii="Times New Roman" w:hAnsi="Times New Roman" w:cs="Times New Roman"/>
          <w:sz w:val="24"/>
          <w:szCs w:val="24"/>
        </w:rPr>
        <w:t xml:space="preserve">40.     </w:t>
      </w:r>
      <w:r w:rsidR="00864BE9" w:rsidRPr="00CD415C">
        <w:rPr>
          <w:rFonts w:ascii="Times New Roman" w:hAnsi="Times New Roman" w:cs="Times New Roman"/>
          <w:b/>
          <w:sz w:val="24"/>
          <w:szCs w:val="24"/>
        </w:rPr>
        <w:t>4.</w:t>
      </w:r>
      <w:r w:rsidR="00864BE9" w:rsidRPr="00CD415C">
        <w:rPr>
          <w:rFonts w:ascii="Times New Roman" w:hAnsi="Times New Roman" w:cs="Times New Roman"/>
          <w:sz w:val="24"/>
          <w:szCs w:val="24"/>
        </w:rPr>
        <w:t>210.</w:t>
      </w:r>
    </w:p>
    <w:p w:rsidR="00864BE9" w:rsidRDefault="00864BE9" w:rsidP="00864BE9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12.  Белковая молекула имеет: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Один уровень организации.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Два уровня организации. 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Три .   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Четыре.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13.  В состав клетки входят:  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Органические вещества.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Органические и неорганические вещества.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Только неорганические вещества.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14. Элемент магний в клетках: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1.Входит в состав белков.  2. Активизирует работу многих ферментов, структурный элемент хлорофилла.  3. Входит в состав костной ткани.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15. Модель строения молекулы белка предложили: 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1.Д. Уотсон и Ф. Крик.  2. Т. Морган.   3. Э. Фишер.</w:t>
      </w:r>
    </w:p>
    <w:p w:rsidR="00864BE9" w:rsidRDefault="00864BE9" w:rsidP="00864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864BE9" w:rsidRDefault="00F55EC0" w:rsidP="00864BE9">
      <w:pPr>
        <w:rPr>
          <w:rFonts w:ascii="Times New Roman" w:hAnsi="Times New Roman" w:cs="Times New Roman"/>
          <w:b/>
          <w:sz w:val="24"/>
          <w:szCs w:val="24"/>
        </w:rPr>
      </w:pPr>
      <w:r w:rsidRPr="00F55EC0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0.2pt;margin-top:25.8pt;width:3pt;height:173.25pt;z-index:251656704" o:connectortype="straight"/>
        </w:pict>
      </w:r>
      <w:r w:rsidR="00864BE9">
        <w:rPr>
          <w:rFonts w:ascii="Times New Roman" w:hAnsi="Times New Roman" w:cs="Times New Roman"/>
          <w:b/>
          <w:sz w:val="24"/>
          <w:szCs w:val="24"/>
        </w:rPr>
        <w:t>В 1. Соотнесите процессы, происходящие в  клетке, с этапами энергетического обмена.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Процессы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Этапы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.Начинается с расщепления глюкозы.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Бескислородный этап.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Образуется две молекулы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Кислородный этап.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.Происходит в мембранах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Синтезируется 36 молекул АТФ.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Одним из результатов является спиртовое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брожение.</w:t>
      </w:r>
    </w:p>
    <w:p w:rsidR="00864BE9" w:rsidRDefault="00F55EC0" w:rsidP="00864BE9">
      <w:pPr>
        <w:rPr>
          <w:rFonts w:ascii="Times New Roman" w:hAnsi="Times New Roman" w:cs="Times New Roman"/>
          <w:b/>
          <w:sz w:val="24"/>
          <w:szCs w:val="24"/>
        </w:rPr>
      </w:pPr>
      <w:r w:rsidRPr="00F55EC0">
        <w:rPr>
          <w:lang w:eastAsia="en-US"/>
        </w:rPr>
        <w:pict>
          <v:shape id="_x0000_s1027" type="#_x0000_t32" style="position:absolute;margin-left:253.2pt;margin-top:28pt;width:0;height:1.5pt;z-index:251657728" o:connectortype="straight"/>
        </w:pict>
      </w:r>
      <w:r w:rsidR="00864BE9">
        <w:rPr>
          <w:rFonts w:ascii="Times New Roman" w:hAnsi="Times New Roman" w:cs="Times New Roman"/>
          <w:b/>
          <w:sz w:val="24"/>
          <w:szCs w:val="24"/>
        </w:rPr>
        <w:t>В 2. Соотнесите неорганические соединения клетки с их местонахождением  или функциями в организме.</w:t>
      </w:r>
    </w:p>
    <w:p w:rsidR="00864BE9" w:rsidRDefault="00F55EC0" w:rsidP="00864BE9">
      <w:pPr>
        <w:rPr>
          <w:rFonts w:ascii="Times New Roman" w:hAnsi="Times New Roman" w:cs="Times New Roman"/>
          <w:b/>
          <w:sz w:val="24"/>
          <w:szCs w:val="24"/>
        </w:rPr>
      </w:pPr>
      <w:r w:rsidRPr="00F55EC0">
        <w:rPr>
          <w:lang w:eastAsia="en-US"/>
        </w:rPr>
        <w:pict>
          <v:shape id="_x0000_s1028" type="#_x0000_t32" style="position:absolute;margin-left:253.2pt;margin-top:3.85pt;width:3.75pt;height:144.75pt;z-index:251658752" o:connectortype="straight"/>
        </w:pict>
      </w:r>
      <w:r w:rsidR="00864BE9">
        <w:rPr>
          <w:rFonts w:ascii="Times New Roman" w:hAnsi="Times New Roman" w:cs="Times New Roman"/>
          <w:b/>
          <w:sz w:val="24"/>
          <w:szCs w:val="24"/>
        </w:rPr>
        <w:t>Соединения</w:t>
      </w:r>
      <w:r w:rsidR="00864BE9">
        <w:rPr>
          <w:rFonts w:ascii="Times New Roman" w:hAnsi="Times New Roman" w:cs="Times New Roman"/>
          <w:b/>
          <w:sz w:val="24"/>
          <w:szCs w:val="24"/>
        </w:rPr>
        <w:tab/>
      </w:r>
      <w:r w:rsidR="00864BE9">
        <w:rPr>
          <w:rFonts w:ascii="Times New Roman" w:hAnsi="Times New Roman" w:cs="Times New Roman"/>
          <w:b/>
          <w:sz w:val="24"/>
          <w:szCs w:val="24"/>
        </w:rPr>
        <w:tab/>
      </w:r>
      <w:r w:rsidR="00864BE9">
        <w:rPr>
          <w:rFonts w:ascii="Times New Roman" w:hAnsi="Times New Roman" w:cs="Times New Roman"/>
          <w:b/>
          <w:sz w:val="24"/>
          <w:szCs w:val="24"/>
        </w:rPr>
        <w:tab/>
      </w:r>
      <w:r w:rsidR="00864BE9">
        <w:rPr>
          <w:rFonts w:ascii="Times New Roman" w:hAnsi="Times New Roman" w:cs="Times New Roman"/>
          <w:b/>
          <w:sz w:val="24"/>
          <w:szCs w:val="24"/>
        </w:rPr>
        <w:tab/>
      </w:r>
      <w:r w:rsidR="00864BE9">
        <w:rPr>
          <w:rFonts w:ascii="Times New Roman" w:hAnsi="Times New Roman" w:cs="Times New Roman"/>
          <w:b/>
          <w:sz w:val="24"/>
          <w:szCs w:val="24"/>
        </w:rPr>
        <w:tab/>
      </w:r>
      <w:r w:rsidR="00864BE9">
        <w:rPr>
          <w:rFonts w:ascii="Times New Roman" w:hAnsi="Times New Roman" w:cs="Times New Roman"/>
          <w:b/>
          <w:sz w:val="24"/>
          <w:szCs w:val="24"/>
        </w:rPr>
        <w:tab/>
      </w:r>
      <w:r w:rsidR="00864BE9">
        <w:rPr>
          <w:rFonts w:ascii="Times New Roman" w:hAnsi="Times New Roman" w:cs="Times New Roman"/>
          <w:b/>
          <w:sz w:val="24"/>
          <w:szCs w:val="24"/>
        </w:rPr>
        <w:tab/>
      </w:r>
      <w:r w:rsidR="00864BE9">
        <w:rPr>
          <w:rFonts w:ascii="Times New Roman" w:hAnsi="Times New Roman" w:cs="Times New Roman"/>
          <w:b/>
          <w:sz w:val="24"/>
          <w:szCs w:val="24"/>
        </w:rPr>
        <w:tab/>
        <w:t>Функции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Углерод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Индуцирует сокращение мышц.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Магний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Важнейший компонент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гемогло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Железо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.Кальций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Концентрация ионов этого эле-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Водород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мента определяет  рН среды.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Входит в состав хлорофилла.</w:t>
      </w:r>
    </w:p>
    <w:p w:rsidR="00864BE9" w:rsidRDefault="00864BE9" w:rsidP="00864BE9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Основной элемент органических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соединений.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4BE9" w:rsidRDefault="00864BE9" w:rsidP="00864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3.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1. В чём суть цикла Кребса? 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2. Как связано строение митохондрий с клеточным дыханием?</w:t>
      </w: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</w:p>
    <w:p w:rsidR="00864BE9" w:rsidRDefault="00864BE9" w:rsidP="00864BE9">
      <w:pPr>
        <w:pStyle w:val="msonormalbullet1gif"/>
        <w:spacing w:after="0" w:afterAutospacing="0"/>
        <w:contextualSpacing/>
        <w:rPr>
          <w:b/>
        </w:rPr>
      </w:pPr>
      <w:r>
        <w:rPr>
          <w:b/>
        </w:rPr>
        <w:t>Система оценивания тестовых работ по биологии</w:t>
      </w:r>
    </w:p>
    <w:p w:rsidR="00864BE9" w:rsidRDefault="00864BE9" w:rsidP="00864BE9">
      <w:pPr>
        <w:pStyle w:val="msonormalbullet3gif"/>
        <w:spacing w:after="0" w:afterAutospacing="0"/>
        <w:contextualSpacing/>
        <w:rPr>
          <w:b/>
        </w:rPr>
      </w:pPr>
    </w:p>
    <w:p w:rsidR="00864BE9" w:rsidRDefault="00864BE9" w:rsidP="00864BE9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864BE9" w:rsidRDefault="00864BE9" w:rsidP="00864BE9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864BE9" w:rsidRDefault="00864BE9" w:rsidP="00864BE9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864BE9" w:rsidRDefault="00864BE9" w:rsidP="00864BE9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864BE9" w:rsidRDefault="00864BE9" w:rsidP="00864BE9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864BE9" w:rsidRDefault="00864BE9" w:rsidP="00864BE9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864BE9" w:rsidRDefault="00864BE9" w:rsidP="00864BE9">
      <w:pPr>
        <w:pStyle w:val="msonormalbullet1gif"/>
        <w:spacing w:after="0" w:afterAutospacing="0"/>
        <w:contextualSpacing/>
        <w:rPr>
          <w:b/>
        </w:rPr>
      </w:pPr>
    </w:p>
    <w:p w:rsidR="00864BE9" w:rsidRDefault="00864BE9" w:rsidP="00864B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</w:p>
    <w:p w:rsidR="00864BE9" w:rsidRDefault="00864BE9" w:rsidP="00864BE9">
      <w:pPr>
        <w:rPr>
          <w:rFonts w:ascii="Times New Roman" w:hAnsi="Times New Roman" w:cs="Times New Roman"/>
          <w:b/>
          <w:sz w:val="24"/>
          <w:szCs w:val="24"/>
        </w:rPr>
      </w:pPr>
    </w:p>
    <w:p w:rsidR="00864BE9" w:rsidRDefault="00864BE9" w:rsidP="00864B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864BE9" w:rsidTr="00864BE9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BE9" w:rsidRDefault="0086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Тестовый балл</w:t>
            </w:r>
          </w:p>
          <w:p w:rsidR="00864BE9" w:rsidRDefault="00864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BE9" w:rsidRDefault="00864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864BE9" w:rsidTr="00864BE9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E9" w:rsidRDefault="00864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59B5" w:rsidRPr="002759B5" w:rsidRDefault="002759B5" w:rsidP="002759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9B5">
              <w:rPr>
                <w:rFonts w:ascii="Times New Roman" w:hAnsi="Times New Roman" w:cs="Times New Roman"/>
                <w:i/>
                <w:sz w:val="24"/>
                <w:szCs w:val="24"/>
              </w:rPr>
              <w:t>1-10</w:t>
            </w:r>
          </w:p>
          <w:p w:rsidR="002759B5" w:rsidRPr="002759B5" w:rsidRDefault="002759B5" w:rsidP="002759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9B5">
              <w:rPr>
                <w:rFonts w:ascii="Times New Roman" w:hAnsi="Times New Roman" w:cs="Times New Roman"/>
                <w:i/>
                <w:sz w:val="24"/>
                <w:szCs w:val="24"/>
              </w:rPr>
              <w:t>11-15</w:t>
            </w:r>
          </w:p>
          <w:p w:rsidR="002759B5" w:rsidRPr="002759B5" w:rsidRDefault="002759B5" w:rsidP="002759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9B5">
              <w:rPr>
                <w:rFonts w:ascii="Times New Roman" w:hAnsi="Times New Roman" w:cs="Times New Roman"/>
                <w:i/>
                <w:sz w:val="24"/>
                <w:szCs w:val="24"/>
              </w:rPr>
              <w:t>16-20</w:t>
            </w:r>
          </w:p>
          <w:p w:rsidR="00864BE9" w:rsidRDefault="002759B5" w:rsidP="002759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21-25</w:t>
            </w:r>
            <w:bookmarkStart w:id="0" w:name="_GoBack"/>
            <w:bookmarkEnd w:id="0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E9" w:rsidRDefault="00864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4BE9" w:rsidRDefault="00864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  <w:p w:rsidR="00864BE9" w:rsidRDefault="00864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  <w:p w:rsidR="00864BE9" w:rsidRDefault="00864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  <w:p w:rsidR="00864BE9" w:rsidRDefault="00864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</w:tr>
    </w:tbl>
    <w:p w:rsidR="00864BE9" w:rsidRDefault="00864BE9" w:rsidP="00864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BE9" w:rsidRDefault="00864BE9" w:rsidP="00864BE9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оценки</w:t>
      </w:r>
    </w:p>
    <w:p w:rsidR="00864BE9" w:rsidRDefault="00864BE9" w:rsidP="00864B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4BE9" w:rsidRDefault="00864BE9" w:rsidP="00864BE9">
      <w:pPr>
        <w:rPr>
          <w:rFonts w:ascii="Times New Roman" w:hAnsi="Times New Roman" w:cs="Times New Roman"/>
          <w:sz w:val="24"/>
          <w:szCs w:val="24"/>
        </w:rPr>
      </w:pPr>
    </w:p>
    <w:p w:rsidR="000D7867" w:rsidRDefault="000D7867"/>
    <w:p w:rsidR="000D7867" w:rsidRPr="000D7867" w:rsidRDefault="000D7867" w:rsidP="000D7867"/>
    <w:p w:rsidR="000D7867" w:rsidRPr="000D7867" w:rsidRDefault="000D7867" w:rsidP="000D7867"/>
    <w:p w:rsidR="000D7867" w:rsidRPr="000D7867" w:rsidRDefault="000D7867" w:rsidP="000D7867"/>
    <w:p w:rsidR="000D7867" w:rsidRPr="000D7867" w:rsidRDefault="000D7867" w:rsidP="000D7867"/>
    <w:p w:rsidR="000D7867" w:rsidRPr="000D7867" w:rsidRDefault="000D7867" w:rsidP="000D7867"/>
    <w:p w:rsidR="000D7867" w:rsidRPr="000D7867" w:rsidRDefault="000D7867" w:rsidP="000D7867"/>
    <w:p w:rsidR="000D7867" w:rsidRDefault="000D7867" w:rsidP="000D7867"/>
    <w:p w:rsidR="000D7867" w:rsidRDefault="000D7867" w:rsidP="000D7867"/>
    <w:p w:rsidR="000D7867" w:rsidRDefault="000D7867" w:rsidP="000D7867"/>
    <w:p w:rsidR="000D7867" w:rsidRDefault="000D7867" w:rsidP="000D7867"/>
    <w:p w:rsidR="000D7867" w:rsidRDefault="000D7867" w:rsidP="000D7867"/>
    <w:p w:rsidR="000D7867" w:rsidRDefault="000D7867" w:rsidP="000D7867"/>
    <w:p w:rsidR="000D7867" w:rsidRDefault="000D7867" w:rsidP="000D7867"/>
    <w:p w:rsidR="000D7867" w:rsidRDefault="000D7867" w:rsidP="000D7867"/>
    <w:p w:rsidR="000D7867" w:rsidRPr="000D7867" w:rsidRDefault="000D7867" w:rsidP="000D7867"/>
    <w:p w:rsidR="000D7867" w:rsidRDefault="000D7867" w:rsidP="000D7867"/>
    <w:p w:rsidR="000D7867" w:rsidRDefault="000D7867" w:rsidP="000D78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Ответы на вопросы тестов по биологии.</w:t>
      </w:r>
    </w:p>
    <w:p w:rsidR="000D7867" w:rsidRDefault="000D7867" w:rsidP="000D7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1-е полугодие</w:t>
      </w:r>
    </w:p>
    <w:p w:rsidR="000D7867" w:rsidRDefault="000D7867" w:rsidP="000D7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0D7867" w:rsidRDefault="000D7867" w:rsidP="000D7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Сайт.</w:t>
      </w:r>
    </w:p>
    <w:p w:rsidR="000D7867" w:rsidRDefault="000D7867" w:rsidP="000D78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с выбором ответа (части 1)</w:t>
      </w:r>
    </w:p>
    <w:tbl>
      <w:tblPr>
        <w:tblStyle w:val="a4"/>
        <w:tblW w:w="8309" w:type="dxa"/>
        <w:tblLook w:val="04A0"/>
      </w:tblPr>
      <w:tblGrid>
        <w:gridCol w:w="1564"/>
        <w:gridCol w:w="443"/>
        <w:gridCol w:w="444"/>
        <w:gridCol w:w="443"/>
        <w:gridCol w:w="443"/>
        <w:gridCol w:w="442"/>
        <w:gridCol w:w="443"/>
        <w:gridCol w:w="442"/>
        <w:gridCol w:w="443"/>
        <w:gridCol w:w="442"/>
        <w:gridCol w:w="460"/>
        <w:gridCol w:w="460"/>
        <w:gridCol w:w="460"/>
        <w:gridCol w:w="460"/>
        <w:gridCol w:w="460"/>
        <w:gridCol w:w="460"/>
      </w:tblGrid>
      <w:tr w:rsidR="000D7867" w:rsidTr="000D7867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D7867" w:rsidTr="000D7867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Правильный</w:t>
            </w: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                   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D7867" w:rsidRDefault="000D7867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0D7867" w:rsidRDefault="000D7867" w:rsidP="000D7867">
      <w:pPr>
        <w:rPr>
          <w:b/>
          <w:sz w:val="24"/>
          <w:szCs w:val="24"/>
          <w:lang w:eastAsia="en-US"/>
        </w:rPr>
      </w:pPr>
    </w:p>
    <w:p w:rsidR="000D7867" w:rsidRDefault="000D7867" w:rsidP="000D78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0D7867" w:rsidRDefault="000D7867" w:rsidP="000D786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1. А) – 1, 2, 5.             В 2.  1 – Д;    2 – Г;     3 – Б;    4 – А;    5 – В.</w:t>
      </w:r>
    </w:p>
    <w:p w:rsidR="000D7867" w:rsidRDefault="000D7867" w:rsidP="000D78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Б) – 3, 4.</w:t>
      </w:r>
    </w:p>
    <w:p w:rsidR="000D7867" w:rsidRDefault="000D7867" w:rsidP="000D7867"/>
    <w:p w:rsidR="00B82491" w:rsidRPr="000D7867" w:rsidRDefault="00B82491" w:rsidP="000D7867">
      <w:pPr>
        <w:ind w:firstLine="708"/>
      </w:pPr>
    </w:p>
    <w:sectPr w:rsidR="00B82491" w:rsidRPr="000D7867" w:rsidSect="006D66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A64"/>
    <w:multiLevelType w:val="multilevel"/>
    <w:tmpl w:val="88DA7846"/>
    <w:lvl w:ilvl="0">
      <w:start w:val="1"/>
      <w:numFmt w:val="decimal"/>
      <w:lvlText w:val="%1."/>
      <w:lvlJc w:val="left"/>
      <w:pPr>
        <w:ind w:left="405" w:hanging="360"/>
      </w:pPr>
      <w:rPr>
        <w:b/>
      </w:rPr>
    </w:lvl>
    <w:lvl w:ilvl="1">
      <w:start w:val="26"/>
      <w:numFmt w:val="decimal"/>
      <w:isLgl/>
      <w:lvlText w:val="%1.%2."/>
      <w:lvlJc w:val="left"/>
      <w:pPr>
        <w:ind w:left="764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</w:lvl>
    <w:lvl w:ilvl="3">
      <w:start w:val="1"/>
      <w:numFmt w:val="decimal"/>
      <w:isLgl/>
      <w:lvlText w:val="%1.%2.%3.%4."/>
      <w:lvlJc w:val="left"/>
      <w:pPr>
        <w:ind w:left="765" w:hanging="720"/>
      </w:pPr>
    </w:lvl>
    <w:lvl w:ilvl="4">
      <w:start w:val="1"/>
      <w:numFmt w:val="decimal"/>
      <w:isLgl/>
      <w:lvlText w:val="%1.%2.%3.%4.%5."/>
      <w:lvlJc w:val="left"/>
      <w:pPr>
        <w:ind w:left="1125" w:hanging="1080"/>
      </w:pPr>
    </w:lvl>
    <w:lvl w:ilvl="5">
      <w:start w:val="1"/>
      <w:numFmt w:val="decimal"/>
      <w:isLgl/>
      <w:lvlText w:val="%1.%2.%3.%4.%5.%6."/>
      <w:lvlJc w:val="left"/>
      <w:pPr>
        <w:ind w:left="1125" w:hanging="1080"/>
      </w:pPr>
    </w:lvl>
    <w:lvl w:ilvl="6">
      <w:start w:val="1"/>
      <w:numFmt w:val="decimal"/>
      <w:isLgl/>
      <w:lvlText w:val="%1.%2.%3.%4.%5.%6.%7."/>
      <w:lvlJc w:val="left"/>
      <w:pPr>
        <w:ind w:left="1485" w:hanging="1440"/>
      </w:p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</w:lvl>
  </w:abstractNum>
  <w:abstractNum w:abstractNumId="1">
    <w:nsid w:val="638C3514"/>
    <w:multiLevelType w:val="hybridMultilevel"/>
    <w:tmpl w:val="82486576"/>
    <w:lvl w:ilvl="0" w:tplc="EB164F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B3D5A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BE9"/>
    <w:rsid w:val="000D7867"/>
    <w:rsid w:val="002446F0"/>
    <w:rsid w:val="002759B5"/>
    <w:rsid w:val="006A0EEC"/>
    <w:rsid w:val="006D66F8"/>
    <w:rsid w:val="00864BE9"/>
    <w:rsid w:val="00933343"/>
    <w:rsid w:val="00B82491"/>
    <w:rsid w:val="00CD415C"/>
    <w:rsid w:val="00F5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E9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86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6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D78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2011-10-23T16:03:00Z</dcterms:created>
  <dcterms:modified xsi:type="dcterms:W3CDTF">2015-10-06T08:48:00Z</dcterms:modified>
</cp:coreProperties>
</file>